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09августа по 13 августа в Волжском спасательном центре прошлиучебно-методические сборы с выпускниками командно-инженерногофакультета Академии гражданской защиты МЧС России. В периодпроведения сборов были проведены следующие занятия:</w:t>
            </w:r>
            <w:br/>
            <w:br/>
            <w:r>
              <w:rPr/>
              <w:t xml:space="preserve">9 августа - строевой смотр, занятие по первой помощи и УставамВооруженных сил РФ.</w:t>
            </w:r>
            <w:br/>
            <w:br/>
            <w:r>
              <w:rPr/>
              <w:t xml:space="preserve">10 августа - занятие по технической и методической подготовке</w:t>
            </w:r>
            <w:br/>
            <w:br/>
            <w:r>
              <w:rPr/>
              <w:t xml:space="preserve">11 августа - занятие по радиационной, химической и биологическойзащите и специальной подготовке</w:t>
            </w:r>
            <w:br/>
            <w:br/>
            <w:r>
              <w:rPr/>
              <w:t xml:space="preserve">12 августа - сдача физической подготовки и занятие по методическойподготовке</w:t>
            </w:r>
            <w:br/>
            <w:br/>
            <w:r>
              <w:rPr/>
              <w:t xml:space="preserve">13 августа - занятие по тактико-специальной подготовке и основеорганизации защиты государственных интересов.</w:t>
            </w:r>
            <w:br/>
            <w:br/>
            <w:r>
              <w:rPr/>
              <w:t xml:space="preserve">По окончанию сборов были подведены итоги, где выпускникам былиуказаны допущенные недостатки, поставлены задачи на дальнейшуюслужбу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2026-01-11T23:53:06+03:00</dcterms:created>
  <dcterms:modified xsi:type="dcterms:W3CDTF">2026-01-11T23:53:06+03:00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